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886376" w14:textId="1E1597CA" w:rsidR="00F809C9" w:rsidRDefault="00020E75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C67D61"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9D25B3">
        <w:rPr>
          <w:rFonts w:ascii="Times New Roman" w:hAnsi="Times New Roman"/>
          <w:b/>
          <w:sz w:val="24"/>
          <w:szCs w:val="24"/>
        </w:rPr>
        <w:t>06</w:t>
      </w:r>
      <w:r w:rsidR="00081634">
        <w:rPr>
          <w:rFonts w:ascii="Times New Roman" w:hAnsi="Times New Roman"/>
          <w:b/>
          <w:sz w:val="24"/>
          <w:szCs w:val="24"/>
        </w:rPr>
        <w:t>-0</w:t>
      </w:r>
      <w:r w:rsidR="009D25B3">
        <w:rPr>
          <w:rFonts w:ascii="Times New Roman" w:hAnsi="Times New Roman"/>
          <w:b/>
          <w:sz w:val="24"/>
          <w:szCs w:val="24"/>
        </w:rPr>
        <w:t>4</w:t>
      </w:r>
      <w:r w:rsidR="00F809C9" w:rsidRPr="00925DA2">
        <w:rPr>
          <w:rFonts w:ascii="Times New Roman" w:hAnsi="Times New Roman"/>
          <w:b/>
          <w:sz w:val="24"/>
          <w:szCs w:val="24"/>
        </w:rPr>
        <w:t>-</w:t>
      </w:r>
      <w:r w:rsidR="00F809C9" w:rsidRPr="00B35020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B35020">
        <w:rPr>
          <w:rFonts w:ascii="Times New Roman" w:hAnsi="Times New Roman"/>
          <w:b/>
          <w:sz w:val="24"/>
          <w:szCs w:val="24"/>
        </w:rPr>
        <w:t>2</w:t>
      </w:r>
      <w:r w:rsidR="004D2EB7" w:rsidRPr="004D2EB7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легкового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9D25B3">
        <w:rPr>
          <w:rFonts w:ascii="Times New Roman" w:hAnsi="Times New Roman" w:cs="Times New Roman"/>
          <w:b/>
          <w:bCs/>
          <w:lang w:val="en-US"/>
        </w:rPr>
        <w:t>UAZ</w:t>
      </w:r>
      <w:r w:rsidR="009D25B3">
        <w:rPr>
          <w:rFonts w:ascii="Times New Roman" w:hAnsi="Times New Roman" w:cs="Times New Roman"/>
          <w:b/>
          <w:bCs/>
        </w:rPr>
        <w:t xml:space="preserve"> 3163-475</w:t>
      </w:r>
      <w:r w:rsidR="00D307F2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9D25B3">
        <w:rPr>
          <w:rFonts w:ascii="Times New Roman" w:hAnsi="Times New Roman"/>
          <w:b/>
          <w:sz w:val="24"/>
          <w:szCs w:val="24"/>
        </w:rPr>
        <w:t>Костюковичский</w:t>
      </w:r>
      <w:r w:rsidR="00B262C3" w:rsidRPr="00B262C3">
        <w:rPr>
          <w:rFonts w:ascii="Times New Roman" w:hAnsi="Times New Roman"/>
          <w:b/>
          <w:sz w:val="24"/>
          <w:szCs w:val="24"/>
        </w:rPr>
        <w:t xml:space="preserve"> </w:t>
      </w:r>
      <w:r w:rsidR="00F37153" w:rsidRPr="00F37153">
        <w:rPr>
          <w:rFonts w:ascii="Times New Roman" w:hAnsi="Times New Roman"/>
          <w:b/>
          <w:sz w:val="24"/>
          <w:szCs w:val="24"/>
        </w:rPr>
        <w:t>районный исполнительный комитет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C203D">
        <w:rPr>
          <w:rFonts w:ascii="Times New Roman" w:hAnsi="Times New Roman"/>
          <w:b/>
          <w:sz w:val="24"/>
          <w:szCs w:val="24"/>
        </w:rPr>
        <w:t xml:space="preserve"> </w:t>
      </w:r>
    </w:p>
    <w:p w14:paraId="565C851A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43963B1D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B1D" w14:textId="7376BBAE" w:rsidR="006F0FE2" w:rsidRPr="006812EC" w:rsidRDefault="006F0FE2" w:rsidP="00B262C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25B3" w:rsidRPr="009D25B3">
              <w:rPr>
                <w:rFonts w:ascii="Times New Roman" w:hAnsi="Times New Roman"/>
                <w:sz w:val="28"/>
                <w:szCs w:val="28"/>
              </w:rPr>
              <w:t>Костюковичск</w:t>
            </w:r>
            <w:r w:rsidR="009D25B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9D25B3" w:rsidRPr="009D2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>районн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исполнительн</w:t>
            </w:r>
            <w:r w:rsidR="00F37153">
              <w:rPr>
                <w:rFonts w:ascii="Times New Roman" w:hAnsi="Times New Roman"/>
                <w:sz w:val="28"/>
                <w:szCs w:val="28"/>
              </w:rPr>
              <w:t>ому</w:t>
            </w:r>
            <w:r w:rsidR="00F37153" w:rsidRPr="00F37153">
              <w:rPr>
                <w:rFonts w:ascii="Times New Roman" w:hAnsi="Times New Roman"/>
                <w:sz w:val="28"/>
                <w:szCs w:val="28"/>
              </w:rPr>
              <w:t xml:space="preserve"> комитет</w:t>
            </w:r>
            <w:r w:rsidR="00F37153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31DC0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D8FECE9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6B0BB" w14:textId="573F09D8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9D25B3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  <w:r w:rsidR="001016BA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081634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9D25B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F809C9" w:rsidRPr="00925DA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4D2EB7" w:rsidRPr="000E7440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7F96F708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5D216E7A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5807BFC" w14:textId="5C3BA5F8" w:rsidR="00D12AFC" w:rsidRPr="004D2EB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7440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7667919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69828F1" w14:textId="2D1B7C8B" w:rsidR="00201147" w:rsidRDefault="009D25B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59BF8634" wp14:editId="7D5B2806">
                  <wp:extent cx="6315075" cy="2838450"/>
                  <wp:effectExtent l="0" t="0" r="9525" b="0"/>
                  <wp:docPr id="17128999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283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91338D" w14:paraId="638C8611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497192" w14:textId="2FF6BF28" w:rsidR="00655476" w:rsidRPr="00FB3E79" w:rsidRDefault="00655476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7"/>
                <w:szCs w:val="27"/>
                <w:lang w:eastAsia="ru-RU"/>
              </w:rPr>
            </w:pPr>
            <w:r w:rsidRPr="00FA4EDA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Легковой автомобиль </w:t>
            </w:r>
            <w:r w:rsidR="009D25B3">
              <w:rPr>
                <w:rFonts w:ascii="Times New Roman" w:hAnsi="Times New Roman" w:cs="Times New Roman"/>
                <w:b/>
                <w:bCs/>
                <w:lang w:val="en-US"/>
              </w:rPr>
              <w:t>UAZ</w:t>
            </w:r>
            <w:r w:rsidR="009D25B3">
              <w:rPr>
                <w:rFonts w:ascii="Times New Roman" w:hAnsi="Times New Roman" w:cs="Times New Roman"/>
                <w:b/>
                <w:bCs/>
              </w:rPr>
              <w:t xml:space="preserve"> 3163-475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88348B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тип кузова – внедорожник универсал, </w:t>
            </w:r>
          </w:p>
          <w:p w14:paraId="433328E0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VIN №ХТТ316300Н1005646, 316300G0564576, </w:t>
            </w:r>
          </w:p>
          <w:p w14:paraId="407D6005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год выпуска - 2016, </w:t>
            </w:r>
          </w:p>
          <w:p w14:paraId="4733C729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регистрационный транзитный знак 6IAт5366, </w:t>
            </w:r>
          </w:p>
          <w:p w14:paraId="5ADA3F8C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инв. № по бух. учету 01517000767. </w:t>
            </w:r>
          </w:p>
          <w:p w14:paraId="2F0D38A3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летних шин с литыми дисками 245/60 R18 в количестве 4 </w:t>
            </w:r>
            <w:proofErr w:type="spellStart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дата ввода в эксплуатацию 08.04.2023. </w:t>
            </w:r>
          </w:p>
          <w:p w14:paraId="7B8671A2" w14:textId="77777777" w:rsidR="009D25B3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Комплект зимних шин с литыми дисками 245/60 R18 в количестве 4 </w:t>
            </w:r>
            <w:proofErr w:type="spellStart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дата ввода в эксплуатацию 27.10.2022. </w:t>
            </w:r>
          </w:p>
          <w:p w14:paraId="0A5E6D1C" w14:textId="29429CCF" w:rsidR="00D307F2" w:rsidRPr="00D307F2" w:rsidRDefault="009D25B3" w:rsidP="000E74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Аккумулятор ZUBR 75А/h, установлен 11.10.22</w:t>
            </w:r>
          </w:p>
        </w:tc>
      </w:tr>
      <w:tr w:rsidR="00A80D89" w:rsidRPr="00F368C6" w14:paraId="2CD9842A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00222B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2B9AAC" w14:textId="2A40D045" w:rsidR="00A80D89" w:rsidRPr="00F25BF4" w:rsidRDefault="009D25B3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Костюковичи, ул. Ленинская, 93</w:t>
            </w:r>
          </w:p>
        </w:tc>
      </w:tr>
      <w:tr w:rsidR="00131DC0" w:rsidRPr="00F368C6" w14:paraId="3FCFB8E6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B00445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A089B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1EC2E52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528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27FA87" w14:textId="22D0350B" w:rsidR="00131DC0" w:rsidRPr="009014B6" w:rsidRDefault="009D25B3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17 600</w:t>
            </w:r>
            <w:r w:rsidR="000E7440" w:rsidRPr="000E744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 НДС</w:t>
            </w:r>
          </w:p>
        </w:tc>
      </w:tr>
      <w:tr w:rsidR="00131DC0" w:rsidRPr="00F368C6" w14:paraId="4CC7195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E20C0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9B2AD6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04FFF0C4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2461B9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C5A962" w14:textId="6207ACAE" w:rsidR="00131DC0" w:rsidRPr="009014B6" w:rsidRDefault="009D25B3" w:rsidP="00CA76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1 760,00</w:t>
            </w:r>
            <w:r w:rsidR="004D2EB7" w:rsidRPr="004D2EB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F3715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925DA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CA76E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63D967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452B6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BA6033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р/с BY85 BAPB 3012 7802 9001 0000 0000 в ОАО «Белагропромбанк» г. Минск, BIC BAPBBY2X.</w:t>
            </w:r>
          </w:p>
          <w:p w14:paraId="1AD5E218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1A4F8465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7796C9B7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6EC56611" w14:textId="3190CD6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 w:rsidRP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5E98C4B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BB7E54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8E47C76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0878B4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4AF685B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6E74D1C3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12A0119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1CF892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31CC5E1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0842DE3F" w14:textId="076D8E0A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9D25B3">
              <w:rPr>
                <w:rFonts w:ascii="Times New Roman" w:hAnsi="Times New Roman"/>
                <w:iCs/>
                <w:sz w:val="28"/>
                <w:szCs w:val="28"/>
              </w:rPr>
              <w:t>06</w:t>
            </w:r>
            <w:r w:rsidR="00B217C2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9D25B3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4D2EB7" w:rsidRPr="004D2EB7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247D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E02EB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854BF5A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6EBD447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24AF7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C2C99B" w14:textId="5BF242A3" w:rsidR="00131DC0" w:rsidRPr="00F809C9" w:rsidRDefault="00131DC0" w:rsidP="00091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  <w:r w:rsid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F37153"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B217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925D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09137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4D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4E4FFDF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F80DC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364E75" w14:textId="447EA105" w:rsidR="00F37153" w:rsidRPr="00F37153" w:rsidRDefault="009D25B3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Костюковичский районный исполнительный комитет, УНП 700105069, г. Костюковичи, ул. Ленинская, 93, тел. 8-02245-78-103</w:t>
            </w:r>
          </w:p>
          <w:p w14:paraId="1E6CC861" w14:textId="5505DFDC" w:rsidR="00131DC0" w:rsidRPr="009014B6" w:rsidRDefault="00F37153" w:rsidP="00B217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D25B3"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 w:rsidR="009D25B3" w:rsidRPr="009D25B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>Виктор Васильевич – 8-029-611-65-48</w:t>
            </w:r>
          </w:p>
        </w:tc>
      </w:tr>
      <w:tr w:rsidR="00131DC0" w:rsidRPr="00F368C6" w14:paraId="08B4E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CEC691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0A4A0B6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36B63FA8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576BB3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D5FDAD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71A292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0FA5C34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A0B45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18F368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0E2A9D9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3EBD86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9D9FCF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1ACACB9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70F0AE8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C65437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33DB24B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введите логин и пароль для входа в личный кабинет;</w:t>
            </w:r>
          </w:p>
          <w:p w14:paraId="791D83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C472CA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18A11C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38DA23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382057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4E18C90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7E5C64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34F3468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73E4F1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310F84C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3B664C9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E96205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406291E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20831F0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614A5BE2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CB3CF1B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91D2F21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1588EB2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406C47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386CD8F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1CF79F3D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0EDFC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A6C1B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3E61D21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9C64D18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57887226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2890133E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A3EF988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1D35925F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A4AFEA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2FD8C28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F6C6CE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608B0B5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3D0F92" w14:textId="66A65146" w:rsidR="00D0119C" w:rsidRPr="004D2EB7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4D2EB7" w:rsidRPr="004D2EB7">
              <w:rPr>
                <w:rFonts w:ascii="Times New Roman" w:hAnsi="Times New Roman" w:cs="Times New Roman"/>
                <w:sz w:val="28"/>
                <w:szCs w:val="28"/>
              </w:rPr>
              <w:t>100б.в. (сто базовых величин)/</w:t>
            </w:r>
          </w:p>
        </w:tc>
      </w:tr>
      <w:tr w:rsidR="00D0119C" w:rsidRPr="00F368C6" w14:paraId="60C37B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3EBE07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0CFFF0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0A154A85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66755B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63B10E4E" w14:textId="77777777" w:rsidR="00C22B66" w:rsidRPr="00A94973" w:rsidRDefault="00C22B66" w:rsidP="00C22B6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7EB5E8" w14:textId="1100A8C3" w:rsidR="009B7DFA" w:rsidRPr="00D0119C" w:rsidRDefault="00C22B66" w:rsidP="00F04CC3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="003F2EFE" w:rsidRPr="009D25B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https://mogilev-region.gov.by/gosudarstvennoe-imushchestvo/edinyy-reestr-imushchestva-edinaya-baza-prodazhiarendy-imushchestva</w:t>
              </w:r>
            </w:hyperlink>
          </w:p>
        </w:tc>
      </w:tr>
    </w:tbl>
    <w:p w14:paraId="6DD87D7F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04C89"/>
    <w:rsid w:val="00015C8E"/>
    <w:rsid w:val="00020E75"/>
    <w:rsid w:val="000244AC"/>
    <w:rsid w:val="00065A29"/>
    <w:rsid w:val="00081634"/>
    <w:rsid w:val="00091375"/>
    <w:rsid w:val="000973B8"/>
    <w:rsid w:val="000B0A8F"/>
    <w:rsid w:val="000B495C"/>
    <w:rsid w:val="000C619A"/>
    <w:rsid w:val="000E27DD"/>
    <w:rsid w:val="000E6D9D"/>
    <w:rsid w:val="000E7440"/>
    <w:rsid w:val="001016BA"/>
    <w:rsid w:val="00114C37"/>
    <w:rsid w:val="00131DC0"/>
    <w:rsid w:val="00147908"/>
    <w:rsid w:val="00161963"/>
    <w:rsid w:val="00166B24"/>
    <w:rsid w:val="001B7D96"/>
    <w:rsid w:val="001D1A2F"/>
    <w:rsid w:val="001D69A9"/>
    <w:rsid w:val="001E6A42"/>
    <w:rsid w:val="00201147"/>
    <w:rsid w:val="00217E3E"/>
    <w:rsid w:val="0022740D"/>
    <w:rsid w:val="00234630"/>
    <w:rsid w:val="00240EE6"/>
    <w:rsid w:val="002A5A1A"/>
    <w:rsid w:val="002C0809"/>
    <w:rsid w:val="002D45C8"/>
    <w:rsid w:val="002F6AB0"/>
    <w:rsid w:val="003023DD"/>
    <w:rsid w:val="003514C3"/>
    <w:rsid w:val="00374ADF"/>
    <w:rsid w:val="00382B4A"/>
    <w:rsid w:val="00392A98"/>
    <w:rsid w:val="003A7CA1"/>
    <w:rsid w:val="003B1C3B"/>
    <w:rsid w:val="003D7FEE"/>
    <w:rsid w:val="003F2EFE"/>
    <w:rsid w:val="00403ECF"/>
    <w:rsid w:val="00404550"/>
    <w:rsid w:val="0041144F"/>
    <w:rsid w:val="004301E9"/>
    <w:rsid w:val="004802F8"/>
    <w:rsid w:val="004B3D74"/>
    <w:rsid w:val="004D1B2A"/>
    <w:rsid w:val="004D2EB7"/>
    <w:rsid w:val="004E7BAD"/>
    <w:rsid w:val="005138D6"/>
    <w:rsid w:val="00521FA3"/>
    <w:rsid w:val="005247D5"/>
    <w:rsid w:val="00577072"/>
    <w:rsid w:val="00582A14"/>
    <w:rsid w:val="005C203D"/>
    <w:rsid w:val="005C702C"/>
    <w:rsid w:val="005E1F70"/>
    <w:rsid w:val="006366DC"/>
    <w:rsid w:val="00637F2A"/>
    <w:rsid w:val="00655476"/>
    <w:rsid w:val="006555BC"/>
    <w:rsid w:val="00681ADC"/>
    <w:rsid w:val="006939ED"/>
    <w:rsid w:val="00693D7F"/>
    <w:rsid w:val="00695C85"/>
    <w:rsid w:val="006E09F8"/>
    <w:rsid w:val="006F0FE2"/>
    <w:rsid w:val="00702218"/>
    <w:rsid w:val="007175F0"/>
    <w:rsid w:val="00722117"/>
    <w:rsid w:val="00730715"/>
    <w:rsid w:val="00735823"/>
    <w:rsid w:val="0074188F"/>
    <w:rsid w:val="00772A32"/>
    <w:rsid w:val="00787CA9"/>
    <w:rsid w:val="00794B1B"/>
    <w:rsid w:val="00797DBD"/>
    <w:rsid w:val="007A4D90"/>
    <w:rsid w:val="007B16F8"/>
    <w:rsid w:val="007B7752"/>
    <w:rsid w:val="007C6ED4"/>
    <w:rsid w:val="00826F1B"/>
    <w:rsid w:val="00864680"/>
    <w:rsid w:val="0086630D"/>
    <w:rsid w:val="0089162E"/>
    <w:rsid w:val="00896481"/>
    <w:rsid w:val="008A3B8D"/>
    <w:rsid w:val="008A71F0"/>
    <w:rsid w:val="008B59F7"/>
    <w:rsid w:val="008F6E2E"/>
    <w:rsid w:val="009014B6"/>
    <w:rsid w:val="0091338D"/>
    <w:rsid w:val="0091354F"/>
    <w:rsid w:val="0091727B"/>
    <w:rsid w:val="00920401"/>
    <w:rsid w:val="00925DA2"/>
    <w:rsid w:val="009305FD"/>
    <w:rsid w:val="00932B11"/>
    <w:rsid w:val="00954FF8"/>
    <w:rsid w:val="00957CE9"/>
    <w:rsid w:val="00972F50"/>
    <w:rsid w:val="009B7DFA"/>
    <w:rsid w:val="009D25B3"/>
    <w:rsid w:val="009D3AA2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02189"/>
    <w:rsid w:val="00B116A2"/>
    <w:rsid w:val="00B217C2"/>
    <w:rsid w:val="00B262C3"/>
    <w:rsid w:val="00B35020"/>
    <w:rsid w:val="00B4007F"/>
    <w:rsid w:val="00B46802"/>
    <w:rsid w:val="00B67DAE"/>
    <w:rsid w:val="00B96261"/>
    <w:rsid w:val="00BA347C"/>
    <w:rsid w:val="00BD1680"/>
    <w:rsid w:val="00BD34AE"/>
    <w:rsid w:val="00BF1B83"/>
    <w:rsid w:val="00C0614A"/>
    <w:rsid w:val="00C22B66"/>
    <w:rsid w:val="00C4011E"/>
    <w:rsid w:val="00C67D61"/>
    <w:rsid w:val="00C81CCD"/>
    <w:rsid w:val="00CA0480"/>
    <w:rsid w:val="00CA51B6"/>
    <w:rsid w:val="00CA76E1"/>
    <w:rsid w:val="00CB48B4"/>
    <w:rsid w:val="00CD7CF4"/>
    <w:rsid w:val="00D0119C"/>
    <w:rsid w:val="00D10C6F"/>
    <w:rsid w:val="00D12AFC"/>
    <w:rsid w:val="00D21EE8"/>
    <w:rsid w:val="00D26987"/>
    <w:rsid w:val="00D307F2"/>
    <w:rsid w:val="00D313FC"/>
    <w:rsid w:val="00D4174A"/>
    <w:rsid w:val="00D446AC"/>
    <w:rsid w:val="00D60B6D"/>
    <w:rsid w:val="00DA54CC"/>
    <w:rsid w:val="00DC7556"/>
    <w:rsid w:val="00DD5385"/>
    <w:rsid w:val="00DD53EC"/>
    <w:rsid w:val="00DD66BE"/>
    <w:rsid w:val="00DF2E4B"/>
    <w:rsid w:val="00DF617D"/>
    <w:rsid w:val="00E02EB1"/>
    <w:rsid w:val="00E14A08"/>
    <w:rsid w:val="00E1523E"/>
    <w:rsid w:val="00E50D95"/>
    <w:rsid w:val="00E77CA9"/>
    <w:rsid w:val="00E9717C"/>
    <w:rsid w:val="00EC2E5C"/>
    <w:rsid w:val="00EC71CC"/>
    <w:rsid w:val="00ED05B1"/>
    <w:rsid w:val="00ED635C"/>
    <w:rsid w:val="00EE2690"/>
    <w:rsid w:val="00EF5998"/>
    <w:rsid w:val="00F00C99"/>
    <w:rsid w:val="00F023BB"/>
    <w:rsid w:val="00F04CC3"/>
    <w:rsid w:val="00F10E5F"/>
    <w:rsid w:val="00F167A3"/>
    <w:rsid w:val="00F200A0"/>
    <w:rsid w:val="00F25BF4"/>
    <w:rsid w:val="00F37153"/>
    <w:rsid w:val="00F520EA"/>
    <w:rsid w:val="00F809C9"/>
    <w:rsid w:val="00FA473C"/>
    <w:rsid w:val="00FA6E1B"/>
    <w:rsid w:val="00FB058E"/>
    <w:rsid w:val="00FB3E79"/>
    <w:rsid w:val="00FC395A"/>
    <w:rsid w:val="00FC4C1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78D6"/>
  <w15:docId w15:val="{EBBE932D-2089-4411-9608-E810C73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D2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gosudarstvennoe-imushchestvo/edinyy-reestr-imushchestva-edinaya-baza-prodazhiarendy-imushchestva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2025-02-20T09:24:00Z</cp:lastPrinted>
  <dcterms:created xsi:type="dcterms:W3CDTF">2026-03-04T11:39:00Z</dcterms:created>
  <dcterms:modified xsi:type="dcterms:W3CDTF">2026-03-04T11:39:00Z</dcterms:modified>
</cp:coreProperties>
</file>